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7C" w:rsidRDefault="004D267C" w:rsidP="009D6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«Жүзім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шаруашылығы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>ампелография негіздерімен</w:t>
      </w:r>
      <w:r w:rsidRPr="0076730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935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3596">
        <w:rPr>
          <w:rFonts w:ascii="Times New Roman" w:hAnsi="Times New Roman" w:cs="Times New Roman"/>
          <w:sz w:val="24"/>
          <w:szCs w:val="24"/>
          <w:lang w:val="kk-KZ"/>
        </w:rPr>
        <w:t>пәнінен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D6A04">
        <w:rPr>
          <w:rFonts w:ascii="Times New Roman" w:hAnsi="Times New Roman" w:cs="Times New Roman"/>
          <w:sz w:val="24"/>
          <w:szCs w:val="24"/>
          <w:lang w:val="kk-KZ"/>
        </w:rPr>
        <w:t xml:space="preserve">кешенді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емтихан сұрақтары </w:t>
      </w:r>
    </w:p>
    <w:p w:rsidR="004D267C" w:rsidRPr="00E93596" w:rsidRDefault="004D267C" w:rsidP="009D6A0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AB483D">
        <w:rPr>
          <w:rFonts w:ascii="Times New Roman" w:hAnsi="Times New Roman"/>
          <w:sz w:val="24"/>
          <w:szCs w:val="24"/>
          <w:lang w:val="kk-KZ"/>
        </w:rPr>
        <w:t>Ауыл  шаруашылығы саласы ретінде, ж</w:t>
      </w:r>
      <w:r>
        <w:rPr>
          <w:rFonts w:ascii="Times New Roman" w:hAnsi="Times New Roman"/>
          <w:sz w:val="24"/>
          <w:szCs w:val="24"/>
          <w:lang w:val="kk-KZ"/>
        </w:rPr>
        <w:t>үзім</w:t>
      </w:r>
      <w:r w:rsidRPr="00AB483D">
        <w:rPr>
          <w:rFonts w:ascii="Times New Roman" w:hAnsi="Times New Roman"/>
          <w:sz w:val="24"/>
          <w:szCs w:val="24"/>
          <w:lang w:val="kk-KZ"/>
        </w:rPr>
        <w:t xml:space="preserve">  шаруашылығының маңызы мен міндеттері.</w:t>
      </w:r>
    </w:p>
    <w:p w:rsidR="004D267C" w:rsidRPr="00FF6D6D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FF6D6D">
        <w:rPr>
          <w:rFonts w:ascii="Times New Roman" w:hAnsi="Times New Roman"/>
          <w:sz w:val="24"/>
          <w:szCs w:val="24"/>
          <w:lang w:val="kk-KZ"/>
        </w:rPr>
        <w:t>Ж</w:t>
      </w:r>
      <w:r>
        <w:rPr>
          <w:rFonts w:ascii="Times New Roman" w:hAnsi="Times New Roman"/>
          <w:sz w:val="24"/>
          <w:szCs w:val="24"/>
          <w:lang w:val="kk-KZ"/>
        </w:rPr>
        <w:t>үзім өсімдігі</w:t>
      </w:r>
      <w:r w:rsidRPr="00FF6D6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тіршіліг</w:t>
      </w:r>
      <w:r w:rsidRPr="00FF6D6D">
        <w:rPr>
          <w:rFonts w:ascii="Times New Roman" w:hAnsi="Times New Roman"/>
          <w:sz w:val="24"/>
          <w:szCs w:val="24"/>
          <w:lang w:val="kk-KZ"/>
        </w:rPr>
        <w:t>індегі жарық режимінің (жүйесі) маңызы және оны  реттеудің жолдары.</w:t>
      </w:r>
    </w:p>
    <w:p w:rsidR="004D267C" w:rsidRPr="00FF6D6D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түбінің жерүсті бөлігінің құрылымы</w:t>
      </w:r>
      <w:r w:rsidRPr="00FF6D6D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Қазақстанның оңтүстік және оңтүстік-шығыс аймақтарында кеңінен қолданылатын жүзім түптерін қалыптастыру түрлері.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тұқымдасының жіктелінуі</w:t>
      </w:r>
      <w:r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Жүзімнің кіші жылдық айналымы. Фенологиялық және тынығу кезеңдері</w:t>
      </w:r>
      <w:r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510458">
        <w:rPr>
          <w:rFonts w:ascii="Times New Roman" w:hAnsi="Times New Roman"/>
          <w:sz w:val="24"/>
          <w:szCs w:val="24"/>
          <w:lang w:val="kk-KZ"/>
        </w:rPr>
        <w:t>Ж</w:t>
      </w:r>
      <w:r>
        <w:rPr>
          <w:rFonts w:ascii="Times New Roman" w:hAnsi="Times New Roman"/>
          <w:sz w:val="24"/>
          <w:szCs w:val="24"/>
          <w:lang w:val="kk-KZ"/>
        </w:rPr>
        <w:t>үзім түбінде жүргізілетін жасыл операциялар</w:t>
      </w:r>
      <w:r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2B54C9" w:rsidRPr="004D267C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өркендерінің құрылымы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өсімдігінің</w:t>
      </w:r>
      <w:r w:rsidRPr="00510458">
        <w:rPr>
          <w:rFonts w:ascii="Times New Roman" w:hAnsi="Times New Roman"/>
          <w:sz w:val="24"/>
          <w:szCs w:val="24"/>
          <w:lang w:val="kk-KZ"/>
        </w:rPr>
        <w:t xml:space="preserve"> тамыр жүйесі. Топырақта орналасу сипаты. Құрылысы мен атқаратын міндеттері.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түбінің</w:t>
      </w:r>
      <w:r w:rsidRPr="00510458">
        <w:rPr>
          <w:rFonts w:ascii="Times New Roman" w:hAnsi="Times New Roman"/>
          <w:sz w:val="24"/>
          <w:szCs w:val="24"/>
          <w:lang w:val="kk-KZ"/>
        </w:rPr>
        <w:t xml:space="preserve"> төменгі температураларға қатынасы, қысқа және аязға төзімділігі. Олардың төзімділігін арттырудағы агротехниканың орны. 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Жүзімдік отырғызатын жерді таңдау. Кварталдарға және клеткаларға бөлу</w:t>
      </w:r>
      <w:r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Көпжеңді желпуішті қалыптастыру түріне сипаттама.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Vitis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тегіне қысқаша сипаттама</w:t>
      </w:r>
      <w:r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жапырағының морфологиялық және анатомиялық құрылымы және оның атқаратын қызметі</w:t>
      </w:r>
      <w:r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Еуропа-азиялық жүзімнің морфологиялық белгілері және биологиялық ерекшеліктері бойынша, экологиялық-географиялық топтарын анықтау</w:t>
      </w:r>
      <w:r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4D267C">
        <w:rPr>
          <w:rFonts w:ascii="Times New Roman" w:hAnsi="Times New Roman"/>
          <w:sz w:val="24"/>
          <w:szCs w:val="24"/>
          <w:lang w:val="kk-KZ"/>
        </w:rPr>
        <w:t>Жүзімнің шырын қозғалысы «жүзім жылауы» фенофазасына сипаттама, осы кезеңде орындалатын жұмыстар.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4D267C">
        <w:rPr>
          <w:rFonts w:ascii="Times New Roman" w:hAnsi="Times New Roman"/>
          <w:sz w:val="24"/>
          <w:szCs w:val="24"/>
          <w:lang w:val="kk-KZ"/>
        </w:rPr>
        <w:t>Vitis тегі және оның маңызды пайдаланатын түрлері.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Жүзімнің өркен өсу фенофазасына сипаттама, осы кезеңде орындалатын жұмыстар</w:t>
      </w:r>
      <w:r w:rsidRPr="00286877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түптерін жабу технологиясы</w:t>
      </w:r>
      <w:r w:rsidRPr="00286877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Pr="0006747C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өсімдігінің үлкен өмір кезеңі, әр кезеңнің ұзақтығы, маңызы.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өсімдігінің даму тарихы, жағдайы, маңызы, болашағы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</w:t>
      </w:r>
      <w:r w:rsidRPr="00286877">
        <w:rPr>
          <w:rFonts w:ascii="Times New Roman" w:hAnsi="Times New Roman"/>
          <w:sz w:val="24"/>
          <w:szCs w:val="24"/>
          <w:lang w:val="kk-KZ"/>
        </w:rPr>
        <w:t xml:space="preserve">  өсімдіктерінің қоректік элементтерге талабы және онымен қамтамассыз ету жолдары.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Жүзімдікті суғару тәсілдері, мөлшері мерзімдері.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Гүлдеу фенофазасына қысқаша сипаттама, белгілері және бұл кезеңде орындалатын жұмыстар.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Шаруашылықтарда жүзімдіктерді отырғызу жобасын құру, сорттарды таңдау</w:t>
      </w:r>
      <w:r w:rsidRPr="00286877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түптерін шырпу, оның маңызы</w:t>
      </w:r>
      <w:r w:rsidRPr="00286877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түбін жүктеу, оның әдістері және маңызы</w:t>
      </w:r>
      <w:r w:rsidRPr="00286877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Жүзімнің </w:t>
      </w:r>
      <w:r w:rsidRPr="00F87D0D">
        <w:rPr>
          <w:rFonts w:ascii="Times New Roman" w:hAnsi="Times New Roman"/>
          <w:sz w:val="24"/>
          <w:szCs w:val="24"/>
          <w:lang w:val="kk-KZ"/>
        </w:rPr>
        <w:t xml:space="preserve">Vitis vinifera </w:t>
      </w:r>
      <w:r>
        <w:rPr>
          <w:rFonts w:ascii="Times New Roman" w:hAnsi="Times New Roman"/>
          <w:sz w:val="24"/>
          <w:szCs w:val="24"/>
          <w:lang w:val="kk-KZ"/>
        </w:rPr>
        <w:t>түріне сипаттама бер.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түптерін қалыптастыру түрлеріне қойылатын негізгі талаптар</w:t>
      </w:r>
      <w:r w:rsidRPr="00AB483D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бүршіктерінің түрлері, олардың морфологиялық және анатомиялық құрылысы</w:t>
      </w:r>
      <w:r w:rsidRPr="00AB483D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түбін шырпудың тәсілдері, мерзімдері және техникасы</w:t>
      </w:r>
      <w:r w:rsidRPr="00AB483D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Pr="007D0714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Жүзімнің бір клеткасы ішіндегі қатар санын және қатар ішіндегі өсімдіктер санын есептеу.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AB483D">
        <w:rPr>
          <w:rFonts w:ascii="Times New Roman" w:hAnsi="Times New Roman"/>
          <w:sz w:val="24"/>
          <w:szCs w:val="24"/>
          <w:lang w:val="kk-KZ"/>
        </w:rPr>
        <w:t xml:space="preserve">Қазақстандағы </w:t>
      </w:r>
      <w:r>
        <w:rPr>
          <w:rFonts w:ascii="Times New Roman" w:hAnsi="Times New Roman"/>
          <w:sz w:val="24"/>
          <w:szCs w:val="24"/>
          <w:lang w:val="kk-KZ"/>
        </w:rPr>
        <w:t xml:space="preserve">жүзім </w:t>
      </w:r>
      <w:r w:rsidRPr="00AB483D">
        <w:rPr>
          <w:rFonts w:ascii="Times New Roman" w:hAnsi="Times New Roman"/>
          <w:sz w:val="24"/>
          <w:szCs w:val="24"/>
          <w:lang w:val="kk-KZ"/>
        </w:rPr>
        <w:t>шаруашылығының жағдайы мен болашақтағы дамуы.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Жүзімнің гүлшоғыры, мұртшасы және гүлі, олардың биологиялық ерекшеліктері.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Біржақты желпуішті қалыптастыру түріне сипаттама</w:t>
      </w:r>
      <w:r w:rsidRPr="00AB483D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Pr="007D0714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Жүзімдік отырғызуға қажетті көшеттер санын анықтау жолдарын түсіндіру.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Экологиялық факторлар, олардың топтарға жіктелінуі (абиотикалық, биотикалық)</w:t>
      </w:r>
      <w:r w:rsidRPr="00AB483D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дақылы</w:t>
      </w:r>
      <w:r w:rsidRPr="00AB483D">
        <w:rPr>
          <w:rFonts w:ascii="Times New Roman" w:hAnsi="Times New Roman"/>
          <w:sz w:val="24"/>
          <w:szCs w:val="24"/>
          <w:lang w:val="kk-KZ"/>
        </w:rPr>
        <w:t xml:space="preserve"> дамуының үлкен өмірлік оралымындағы өмір кезеңдері.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AB483D">
        <w:rPr>
          <w:rFonts w:ascii="Times New Roman" w:hAnsi="Times New Roman"/>
          <w:sz w:val="24"/>
          <w:szCs w:val="24"/>
          <w:lang w:val="kk-KZ"/>
        </w:rPr>
        <w:t>Шырпу түрлері мен  олардың сипаттамасы.</w:t>
      </w:r>
    </w:p>
    <w:p w:rsidR="004D267C" w:rsidRPr="007D0714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Жүзімдікті қорғайтын орман жолақтарының түрлері. 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AB483D">
        <w:rPr>
          <w:rFonts w:ascii="Times New Roman" w:hAnsi="Times New Roman"/>
          <w:sz w:val="24"/>
          <w:szCs w:val="24"/>
          <w:lang w:val="kk-KZ"/>
        </w:rPr>
        <w:lastRenderedPageBreak/>
        <w:t>Қаза</w:t>
      </w:r>
      <w:r>
        <w:rPr>
          <w:rFonts w:ascii="Times New Roman" w:hAnsi="Times New Roman"/>
          <w:sz w:val="24"/>
          <w:szCs w:val="24"/>
          <w:lang w:val="kk-KZ"/>
        </w:rPr>
        <w:t>қстан мен ТМД елдеріндегі жүзім</w:t>
      </w:r>
      <w:r w:rsidRPr="00AB483D">
        <w:rPr>
          <w:rFonts w:ascii="Times New Roman" w:hAnsi="Times New Roman"/>
          <w:sz w:val="24"/>
          <w:szCs w:val="24"/>
          <w:lang w:val="kk-KZ"/>
        </w:rPr>
        <w:t xml:space="preserve">  шаруашылығының қысқаша даму тарихы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Жүзімдікті</w:t>
      </w:r>
      <w:r w:rsidRPr="00AB483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отырғыз</w:t>
      </w:r>
      <w:r w:rsidRPr="00AB483D">
        <w:rPr>
          <w:rFonts w:ascii="Times New Roman" w:hAnsi="Times New Roman"/>
          <w:sz w:val="24"/>
          <w:szCs w:val="24"/>
          <w:lang w:val="kk-KZ"/>
        </w:rPr>
        <w:t>уды жобалау. Жобаның құрамы мен жасау кезендері  (этаптары).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AB483D">
        <w:rPr>
          <w:rFonts w:ascii="Times New Roman" w:hAnsi="Times New Roman"/>
          <w:sz w:val="24"/>
          <w:szCs w:val="24"/>
          <w:lang w:val="kk-KZ"/>
        </w:rPr>
        <w:t>Санитарлық</w:t>
      </w:r>
      <w:r>
        <w:rPr>
          <w:rFonts w:ascii="Times New Roman" w:hAnsi="Times New Roman"/>
          <w:sz w:val="24"/>
          <w:szCs w:val="24"/>
          <w:lang w:val="kk-KZ"/>
        </w:rPr>
        <w:t xml:space="preserve"> (құрғақ)</w:t>
      </w:r>
      <w:r w:rsidRPr="00AB483D">
        <w:rPr>
          <w:rFonts w:ascii="Times New Roman" w:hAnsi="Times New Roman"/>
          <w:sz w:val="24"/>
          <w:szCs w:val="24"/>
          <w:lang w:val="kk-KZ"/>
        </w:rPr>
        <w:t xml:space="preserve"> және қалыптастырып шырпу және оларды қолдану.</w:t>
      </w:r>
    </w:p>
    <w:p w:rsidR="004D267C" w:rsidRPr="007D0714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Жүзімдікті қорғайтын орман жолақтарына қолдануға болатын орман ағаштарының түрлері.</w:t>
      </w:r>
    </w:p>
    <w:p w:rsidR="004D267C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Шетелдердегі жүзім шаруашылығының даму тенденциялары (бағытары).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Жүзімдікті </w:t>
      </w:r>
      <w:r w:rsidRPr="00070CA5">
        <w:rPr>
          <w:rFonts w:ascii="Times New Roman" w:hAnsi="Times New Roman"/>
          <w:sz w:val="24"/>
          <w:szCs w:val="24"/>
          <w:lang w:val="kk-KZ"/>
        </w:rPr>
        <w:t>орналастыратын орынды тандау. Географиялық орнын, жердің бедерін және климатын бағалау.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сабақтарының ұштарын</w:t>
      </w:r>
      <w:r w:rsidRPr="00070CA5">
        <w:rPr>
          <w:rFonts w:ascii="Times New Roman" w:hAnsi="Times New Roman"/>
          <w:sz w:val="24"/>
          <w:szCs w:val="24"/>
          <w:lang w:val="kk-KZ"/>
        </w:rPr>
        <w:t xml:space="preserve">  шырпу</w:t>
      </w:r>
      <w:r>
        <w:rPr>
          <w:rFonts w:ascii="Times New Roman" w:hAnsi="Times New Roman"/>
          <w:sz w:val="24"/>
          <w:szCs w:val="24"/>
          <w:lang w:val="kk-KZ"/>
        </w:rPr>
        <w:t xml:space="preserve"> және тұқырту</w:t>
      </w:r>
      <w:r w:rsidRPr="00070CA5">
        <w:rPr>
          <w:rFonts w:ascii="Times New Roman" w:hAnsi="Times New Roman"/>
          <w:sz w:val="24"/>
          <w:szCs w:val="24"/>
          <w:lang w:val="kk-KZ"/>
        </w:rPr>
        <w:t xml:space="preserve">  және  олар</w:t>
      </w:r>
      <w:r>
        <w:rPr>
          <w:rFonts w:ascii="Times New Roman" w:hAnsi="Times New Roman"/>
          <w:sz w:val="24"/>
          <w:szCs w:val="24"/>
          <w:lang w:val="kk-KZ"/>
        </w:rPr>
        <w:t>ды орындау техникасы</w:t>
      </w:r>
      <w:r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Pr="007D0714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 түптерін ұзынжеңді КазНИИПиВ жүйесінде қалыптастыру.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Жидек өсуі фенофазасы, белгілері және бұл кезеңде орындалатын жұмыстар</w:t>
      </w:r>
      <w:r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жапырағының құрылымы және атқаратын негізгі қызметі</w:t>
      </w:r>
      <w:r w:rsidRPr="00070CA5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Жүзімдіктер жабылатын аймақтарда жүзім түптерін қалыптастыру түрлері</w:t>
      </w:r>
      <w:r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Pr="004A1720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 дақылының жерасты бөлігінің құрылымы, жіктелінуі.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Жидек пісуі фенофазасы, белгілері және бұл кезеңде орындалатын жұмырстар</w:t>
      </w:r>
      <w:r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түбінде жасына және атқаратын қызметтеріне қарай сабақ түрлері, ерекшеліктері</w:t>
      </w:r>
      <w:r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Көктей ш</w:t>
      </w:r>
      <w:r w:rsidRPr="00070CA5">
        <w:rPr>
          <w:rFonts w:ascii="Times New Roman" w:hAnsi="Times New Roman"/>
          <w:sz w:val="24"/>
          <w:szCs w:val="24"/>
          <w:lang w:val="kk-KZ"/>
        </w:rPr>
        <w:t>ырпуды жүргізу мезгілдері. Біржылдық өскіндерді шырпу техникасы.</w:t>
      </w:r>
    </w:p>
    <w:p w:rsidR="004D267C" w:rsidRPr="004A1720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Шашақ тамырлардың түрлері және олардың атқаратын қызметтері.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Жидек пісуі фенофазасы, белгілері және бұл кезеңде орындалатын жұмырстар</w:t>
      </w:r>
      <w:r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түбін шырпитын кескіш құралдар, оларды жұмысқа дайындау</w:t>
      </w:r>
      <w:r w:rsidRPr="00070CA5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4D267C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Сатылы тіреуішсіз (шпалерсіз) қалыптастыру түріне сипаттама. Артықшылықтары, кемшіліктері.</w:t>
      </w:r>
    </w:p>
    <w:p w:rsidR="004D267C" w:rsidRPr="004A1720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 шоғы, жидегі және дәнінің морфологиялық құрылымы және олардың биологиялық ерекшеліктері.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дақылының өсіп-өнуіне ауа-райының әсері</w:t>
      </w:r>
      <w:r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Еуропа-азиялық жүзімнің мәдени сорттарының А.М. Негрульдің жіктеуі бойынша эколого-географиялық топтарға жіктелуі.</w:t>
      </w:r>
    </w:p>
    <w:p w:rsidR="004D267C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 сабақтарының және біржылдық өркендерінің құрылымы.</w:t>
      </w:r>
    </w:p>
    <w:p w:rsidR="004D267C" w:rsidRPr="004D267C" w:rsidRDefault="004D267C" w:rsidP="009D6A04">
      <w:pPr>
        <w:pStyle w:val="a4"/>
        <w:numPr>
          <w:ilvl w:val="0"/>
          <w:numId w:val="1"/>
        </w:num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Жапырақ түсу фенофазасы, </w:t>
      </w:r>
      <w:r>
        <w:rPr>
          <w:rFonts w:ascii="Times New Roman" w:hAnsi="Times New Roman"/>
          <w:sz w:val="24"/>
          <w:szCs w:val="24"/>
          <w:lang w:val="kk-KZ"/>
        </w:rPr>
        <w:t>белгілері және бұл кезеңде орындалатын жұмырстар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түптеріндегі сабақтарды сындыру, тұқырту, ұщтарын шырпу. Маңызы, орындалу мерзімдері</w:t>
      </w:r>
      <w:r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D56803">
        <w:rPr>
          <w:rFonts w:ascii="Times New Roman" w:hAnsi="Times New Roman"/>
          <w:sz w:val="24"/>
          <w:szCs w:val="24"/>
          <w:lang w:val="kk-KZ"/>
        </w:rPr>
        <w:t xml:space="preserve">Vitis </w:t>
      </w:r>
      <w:r>
        <w:rPr>
          <w:rFonts w:ascii="Times New Roman" w:hAnsi="Times New Roman"/>
          <w:sz w:val="24"/>
          <w:szCs w:val="24"/>
          <w:lang w:val="kk-KZ"/>
        </w:rPr>
        <w:t>тегінің шығыс-азиялық түрлеріне сипаттама</w:t>
      </w:r>
      <w:r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Асханалық сорттарды жинау технологиясы</w:t>
      </w:r>
      <w:r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Pr="00095FEC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 жүзімдіктерді күтіп-баптау ерекшеліктері.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түптерін күтіп-баптауда қолданылатын техникалар</w:t>
      </w:r>
      <w:r w:rsidRPr="00070CA5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Қазақстанның оңтүстігі мен оңтүстік-шығысында көп кездесетін қалыптастыру түрлері</w:t>
      </w:r>
      <w:r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D56803">
        <w:rPr>
          <w:rFonts w:ascii="Times New Roman" w:hAnsi="Times New Roman"/>
          <w:sz w:val="24"/>
          <w:szCs w:val="24"/>
          <w:lang w:val="kk-KZ"/>
        </w:rPr>
        <w:t xml:space="preserve">Vitis </w:t>
      </w:r>
      <w:r>
        <w:rPr>
          <w:rFonts w:ascii="Times New Roman" w:hAnsi="Times New Roman"/>
          <w:sz w:val="24"/>
          <w:szCs w:val="24"/>
          <w:lang w:val="kk-KZ"/>
        </w:rPr>
        <w:t>тегінің америкалық түрлеріне сипаттама</w:t>
      </w:r>
      <w:r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Pr="00095FEC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Жүзімнің түрі өзгерген сабағы – мұртшаның өсу ерекшеліктері, атқаратын міндеті.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дақылы</w:t>
      </w:r>
      <w:r w:rsidRPr="000E5734">
        <w:rPr>
          <w:rFonts w:ascii="Times New Roman" w:hAnsi="Times New Roman"/>
          <w:sz w:val="24"/>
          <w:szCs w:val="24"/>
          <w:lang w:val="kk-KZ"/>
        </w:rPr>
        <w:t xml:space="preserve"> өміріндегі тыныштық кезеңі және оның маңызы.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Жүзімдіктердің аурулары мен зиянкестері</w:t>
      </w:r>
      <w:r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өнімдерін жинау технологиясы</w:t>
      </w:r>
      <w:r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Pr="00095FEC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Өсу күшіне байланысты жүзім түптерін шырпу ерекшеліктері.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дақылының</w:t>
      </w:r>
      <w:r w:rsidRPr="000E5734">
        <w:rPr>
          <w:rFonts w:ascii="Times New Roman" w:hAnsi="Times New Roman"/>
          <w:sz w:val="24"/>
          <w:szCs w:val="24"/>
          <w:lang w:val="kk-KZ"/>
        </w:rPr>
        <w:t xml:space="preserve"> тіршілік (вегетация) фазалары, олардың</w:t>
      </w:r>
      <w:r>
        <w:rPr>
          <w:rFonts w:ascii="Times New Roman" w:hAnsi="Times New Roman"/>
          <w:sz w:val="24"/>
          <w:szCs w:val="24"/>
          <w:lang w:val="kk-KZ"/>
        </w:rPr>
        <w:t xml:space="preserve"> қысқаша</w:t>
      </w:r>
      <w:r w:rsidRPr="000E5734">
        <w:rPr>
          <w:rFonts w:ascii="Times New Roman" w:hAnsi="Times New Roman"/>
          <w:sz w:val="24"/>
          <w:szCs w:val="24"/>
          <w:lang w:val="kk-KZ"/>
        </w:rPr>
        <w:t xml:space="preserve"> сипаттамасы.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түбінің жалпы құрылымы</w:t>
      </w:r>
      <w:r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6803">
        <w:rPr>
          <w:rFonts w:ascii="Times New Roman" w:hAnsi="Times New Roman"/>
          <w:sz w:val="24"/>
          <w:szCs w:val="24"/>
          <w:lang w:val="kk-KZ"/>
        </w:rPr>
        <w:t xml:space="preserve">Vitis </w:t>
      </w:r>
      <w:r>
        <w:rPr>
          <w:rFonts w:ascii="Times New Roman" w:hAnsi="Times New Roman"/>
          <w:sz w:val="24"/>
          <w:szCs w:val="24"/>
          <w:lang w:val="kk-KZ"/>
        </w:rPr>
        <w:t>тегінің еуропа-азиялық түрлеріне сипаттама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D267C" w:rsidRPr="00675683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 дақылының гүл типтері және олардың айырмашылық белгілері.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Шырын қозғалысы және </w:t>
      </w:r>
      <w:r w:rsidRPr="000E5734">
        <w:rPr>
          <w:rFonts w:ascii="Times New Roman" w:hAnsi="Times New Roman"/>
          <w:sz w:val="24"/>
          <w:szCs w:val="24"/>
          <w:lang w:val="kk-KZ"/>
        </w:rPr>
        <w:t>өркендердің өсу фазалары</w:t>
      </w:r>
      <w:r>
        <w:rPr>
          <w:rFonts w:ascii="Times New Roman" w:hAnsi="Times New Roman"/>
          <w:sz w:val="24"/>
          <w:szCs w:val="24"/>
          <w:lang w:val="kk-KZ"/>
        </w:rPr>
        <w:t>ның сипаттамасы</w:t>
      </w:r>
      <w:r w:rsidRPr="000E5734">
        <w:rPr>
          <w:rFonts w:ascii="Times New Roman" w:hAnsi="Times New Roman"/>
          <w:sz w:val="24"/>
          <w:szCs w:val="24"/>
          <w:lang w:val="kk-KZ"/>
        </w:rPr>
        <w:t>. Агротехника міндеті.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Жүзімнің өсу күшіне байланысты отырғызу алаңын таңдау және қажетті көшеттер санын анықтау</w:t>
      </w:r>
      <w:r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CE64D1">
        <w:rPr>
          <w:rFonts w:ascii="Times New Roman" w:hAnsi="Times New Roman"/>
          <w:sz w:val="24"/>
          <w:szCs w:val="24"/>
          <w:lang w:val="kk-KZ"/>
        </w:rPr>
        <w:t xml:space="preserve">Vitis amuriensis </w:t>
      </w:r>
      <w:r>
        <w:rPr>
          <w:rFonts w:ascii="Times New Roman" w:hAnsi="Times New Roman"/>
          <w:sz w:val="24"/>
          <w:szCs w:val="24"/>
          <w:lang w:val="kk-KZ"/>
        </w:rPr>
        <w:t>(амур немесе уссурий жүзімі) түріне қысқаша сипаттама</w:t>
      </w:r>
      <w:r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Pr="00675683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Шығу тегіне байланысты тамыр жүйесінің айырмашылықтары 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Гүлдеу және жидек өсуі</w:t>
      </w:r>
      <w:r w:rsidRPr="00FF6D6D">
        <w:rPr>
          <w:rFonts w:ascii="Times New Roman" w:hAnsi="Times New Roman"/>
          <w:sz w:val="24"/>
          <w:szCs w:val="24"/>
          <w:lang w:val="kk-KZ"/>
        </w:rPr>
        <w:t xml:space="preserve"> фенофазалары. Агротехника міндеті.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Топырақты жүзімдік</w:t>
      </w:r>
      <w:r w:rsidRPr="00FF6D6D">
        <w:rPr>
          <w:rFonts w:ascii="Times New Roman" w:hAnsi="Times New Roman"/>
          <w:sz w:val="24"/>
          <w:szCs w:val="24"/>
          <w:lang w:val="kk-KZ"/>
        </w:rPr>
        <w:t xml:space="preserve"> отырғызар алдындағы дайындау. Беткейлерді текшелеу.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Қазақстанның оңтүстік, ооңтүстік-шығыс аймақтарында жүзімнің жылдық даму айналымы</w:t>
      </w:r>
      <w:r w:rsidRPr="000E5734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сабақтарын кескіш құрал-саймандары және оларды жұмысқа дайындау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Жидек пісу және жапырақ түсу</w:t>
      </w:r>
      <w:r w:rsidRPr="000E5734">
        <w:rPr>
          <w:rFonts w:ascii="Times New Roman" w:hAnsi="Times New Roman"/>
          <w:sz w:val="24"/>
          <w:szCs w:val="24"/>
          <w:lang w:val="kk-KZ"/>
        </w:rPr>
        <w:t xml:space="preserve"> фенофазаларының сипаты. Агротехникалық шаралар.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Бөлтектерде жүзім сорттарын</w:t>
      </w:r>
      <w:r w:rsidRPr="000E5734">
        <w:rPr>
          <w:rFonts w:ascii="Times New Roman" w:hAnsi="Times New Roman"/>
          <w:sz w:val="24"/>
          <w:szCs w:val="24"/>
          <w:lang w:val="kk-KZ"/>
        </w:rPr>
        <w:t xml:space="preserve"> орналастыру жүйелер</w:t>
      </w:r>
      <w:r>
        <w:rPr>
          <w:rFonts w:ascii="Times New Roman" w:hAnsi="Times New Roman"/>
          <w:sz w:val="24"/>
          <w:szCs w:val="24"/>
          <w:lang w:val="kk-KZ"/>
        </w:rPr>
        <w:t>і. Сорттарды таңдау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Жүзімдікті суарудың мерзімдері мен тәсілдері.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7F4EF8">
        <w:rPr>
          <w:rFonts w:ascii="Times New Roman" w:hAnsi="Times New Roman"/>
          <w:sz w:val="24"/>
          <w:szCs w:val="24"/>
          <w:lang w:val="kk-KZ"/>
        </w:rPr>
        <w:t xml:space="preserve">Vitis vinifera </w:t>
      </w:r>
      <w:r>
        <w:rPr>
          <w:rFonts w:ascii="Times New Roman" w:hAnsi="Times New Roman"/>
          <w:sz w:val="24"/>
          <w:szCs w:val="24"/>
          <w:lang w:val="kk-KZ"/>
        </w:rPr>
        <w:t>түріне қысқаша сипаттама.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3D0D0D">
        <w:rPr>
          <w:rFonts w:ascii="Times New Roman" w:hAnsi="Times New Roman"/>
          <w:sz w:val="24"/>
          <w:szCs w:val="24"/>
          <w:lang w:val="kk-KZ"/>
        </w:rPr>
        <w:t>Гүлдер тозаңдануының маңызы. Түйіндердің өсуі мен олардың төгілу себептері, агротехника міндеттері.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Жербеті қысқартылған желпуішті қалыптастыру түрі. Он</w:t>
      </w:r>
      <w:r w:rsidRPr="003D0D0D">
        <w:rPr>
          <w:rFonts w:ascii="Times New Roman" w:hAnsi="Times New Roman"/>
          <w:sz w:val="24"/>
          <w:szCs w:val="24"/>
          <w:lang w:val="kk-KZ"/>
        </w:rPr>
        <w:t>ың артықшылығы мен кемшілігі.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дақылының өсуіне жылудың және жарықтың әсері.</w:t>
      </w:r>
      <w:r w:rsidRPr="003D0D0D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Pr="00732670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Жүзім түптерін көзшелермен және өркендермен жүктеу.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Қысқа және ұзын шырпудың орындалу тәсілдері, айырмашылықтары</w:t>
      </w:r>
      <w:r w:rsidRPr="003D0D0D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Жүзімдікте орындалатын жасыл операциялар</w:t>
      </w:r>
      <w:r w:rsidRPr="003D0D0D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Default="004D267C" w:rsidP="009D6A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Жүзім түптерін ашу және құрғақтай байлау әдістері</w:t>
      </w:r>
      <w:r w:rsidRPr="003D0D0D">
        <w:rPr>
          <w:rFonts w:ascii="Times New Roman" w:hAnsi="Times New Roman"/>
          <w:sz w:val="24"/>
          <w:szCs w:val="24"/>
          <w:lang w:val="kk-KZ"/>
        </w:rPr>
        <w:t>.</w:t>
      </w:r>
    </w:p>
    <w:p w:rsidR="004D267C" w:rsidRPr="00732670" w:rsidRDefault="004D267C" w:rsidP="009D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 га жерге қажетті жүзім көшетінің қажеттілігін есептеу.</w:t>
      </w:r>
    </w:p>
    <w:p w:rsidR="004D267C" w:rsidRPr="004D267C" w:rsidRDefault="004D267C" w:rsidP="009D6A04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4D267C" w:rsidRPr="004D267C" w:rsidSect="004D26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3EF"/>
    <w:multiLevelType w:val="hybridMultilevel"/>
    <w:tmpl w:val="9222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2F86"/>
    <w:multiLevelType w:val="hybridMultilevel"/>
    <w:tmpl w:val="58F6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5787B"/>
    <w:multiLevelType w:val="hybridMultilevel"/>
    <w:tmpl w:val="63B8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92BB0"/>
    <w:multiLevelType w:val="hybridMultilevel"/>
    <w:tmpl w:val="F9AC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95C0E"/>
    <w:multiLevelType w:val="hybridMultilevel"/>
    <w:tmpl w:val="3C06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A037F"/>
    <w:multiLevelType w:val="hybridMultilevel"/>
    <w:tmpl w:val="222C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1D98"/>
    <w:multiLevelType w:val="hybridMultilevel"/>
    <w:tmpl w:val="F648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B3321"/>
    <w:multiLevelType w:val="hybridMultilevel"/>
    <w:tmpl w:val="69847EF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9B32D1"/>
    <w:multiLevelType w:val="hybridMultilevel"/>
    <w:tmpl w:val="57EE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12603"/>
    <w:multiLevelType w:val="hybridMultilevel"/>
    <w:tmpl w:val="CAA4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C0269"/>
    <w:multiLevelType w:val="hybridMultilevel"/>
    <w:tmpl w:val="615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5124B"/>
    <w:multiLevelType w:val="hybridMultilevel"/>
    <w:tmpl w:val="F132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56129"/>
    <w:multiLevelType w:val="hybridMultilevel"/>
    <w:tmpl w:val="69847EF6"/>
    <w:lvl w:ilvl="0" w:tplc="0419000F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3">
    <w:nsid w:val="36A926ED"/>
    <w:multiLevelType w:val="hybridMultilevel"/>
    <w:tmpl w:val="6984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731FF"/>
    <w:multiLevelType w:val="hybridMultilevel"/>
    <w:tmpl w:val="9AE4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A5CBE"/>
    <w:multiLevelType w:val="hybridMultilevel"/>
    <w:tmpl w:val="534C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F65D9"/>
    <w:multiLevelType w:val="hybridMultilevel"/>
    <w:tmpl w:val="6984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30084"/>
    <w:multiLevelType w:val="hybridMultilevel"/>
    <w:tmpl w:val="1286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67D23"/>
    <w:multiLevelType w:val="hybridMultilevel"/>
    <w:tmpl w:val="D232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3479E"/>
    <w:multiLevelType w:val="hybridMultilevel"/>
    <w:tmpl w:val="6984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D0719"/>
    <w:multiLevelType w:val="hybridMultilevel"/>
    <w:tmpl w:val="27A0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16295"/>
    <w:multiLevelType w:val="hybridMultilevel"/>
    <w:tmpl w:val="D232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0081B"/>
    <w:multiLevelType w:val="hybridMultilevel"/>
    <w:tmpl w:val="643E012A"/>
    <w:lvl w:ilvl="0" w:tplc="E2487A2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F794886"/>
    <w:multiLevelType w:val="hybridMultilevel"/>
    <w:tmpl w:val="ED0E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B35FA"/>
    <w:multiLevelType w:val="hybridMultilevel"/>
    <w:tmpl w:val="07E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85A8D"/>
    <w:multiLevelType w:val="hybridMultilevel"/>
    <w:tmpl w:val="6D2E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7"/>
  </w:num>
  <w:num w:numId="5">
    <w:abstractNumId w:val="22"/>
  </w:num>
  <w:num w:numId="6">
    <w:abstractNumId w:val="0"/>
  </w:num>
  <w:num w:numId="7">
    <w:abstractNumId w:val="16"/>
  </w:num>
  <w:num w:numId="8">
    <w:abstractNumId w:val="12"/>
  </w:num>
  <w:num w:numId="9">
    <w:abstractNumId w:val="25"/>
  </w:num>
  <w:num w:numId="10">
    <w:abstractNumId w:val="24"/>
  </w:num>
  <w:num w:numId="11">
    <w:abstractNumId w:val="15"/>
  </w:num>
  <w:num w:numId="12">
    <w:abstractNumId w:val="6"/>
  </w:num>
  <w:num w:numId="13">
    <w:abstractNumId w:val="23"/>
  </w:num>
  <w:num w:numId="14">
    <w:abstractNumId w:val="18"/>
  </w:num>
  <w:num w:numId="15">
    <w:abstractNumId w:val="10"/>
  </w:num>
  <w:num w:numId="16">
    <w:abstractNumId w:val="9"/>
  </w:num>
  <w:num w:numId="17">
    <w:abstractNumId w:val="2"/>
  </w:num>
  <w:num w:numId="18">
    <w:abstractNumId w:val="17"/>
  </w:num>
  <w:num w:numId="19">
    <w:abstractNumId w:val="21"/>
  </w:num>
  <w:num w:numId="20">
    <w:abstractNumId w:val="20"/>
  </w:num>
  <w:num w:numId="21">
    <w:abstractNumId w:val="8"/>
  </w:num>
  <w:num w:numId="22">
    <w:abstractNumId w:val="1"/>
  </w:num>
  <w:num w:numId="23">
    <w:abstractNumId w:val="4"/>
  </w:num>
  <w:num w:numId="24">
    <w:abstractNumId w:val="19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7C"/>
    <w:rsid w:val="000B3EC9"/>
    <w:rsid w:val="004D267C"/>
    <w:rsid w:val="009D6A04"/>
    <w:rsid w:val="00F4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6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D2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6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D2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2025-05-02T06:47:00Z</dcterms:created>
  <dcterms:modified xsi:type="dcterms:W3CDTF">2025-05-02T06:52:00Z</dcterms:modified>
</cp:coreProperties>
</file>